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11595100</wp:posOffset>
            </wp:positionV>
            <wp:extent cx="279400" cy="3556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第18课《牛和鹅》精品配套练习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1．看拼音，写词语。</w:t>
      </w:r>
    </w:p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mō dǐ              </w:t>
      </w:r>
      <w:r>
        <w:rPr>
          <w:rFonts w:hint="eastAsia" w:ascii="汉语拼音" w:hAnsi="汉语拼音" w:eastAsia="宋体" w:cs="汉语拼音"/>
          <w:szCs w:val="21"/>
        </w:rPr>
        <w:t xml:space="preserve">     </w:t>
      </w:r>
      <w:r>
        <w:rPr>
          <w:rFonts w:ascii="汉语拼音" w:hAnsi="汉语拼音" w:eastAsia="宋体" w:cs="汉语拼音"/>
          <w:szCs w:val="21"/>
        </w:rPr>
        <w:t xml:space="preserve"> shèn zhì               xià guì                     chuí bèi          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[来源:学§科§网]</w:t>
            </w: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[来源:学,科,网Z,X,X,K]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tuō lí                    </w:t>
      </w:r>
      <w:r>
        <w:rPr>
          <w:rFonts w:hint="eastAsia" w:ascii="汉语拼音" w:hAnsi="汉语拼音" w:eastAsia="宋体" w:cs="汉语拼音"/>
          <w:szCs w:val="21"/>
        </w:rPr>
        <w:t xml:space="preserve">    </w:t>
      </w:r>
      <w:r>
        <w:rPr>
          <w:rFonts w:ascii="汉语拼音" w:hAnsi="汉语拼音" w:eastAsia="宋体" w:cs="汉语拼音"/>
          <w:szCs w:val="21"/>
        </w:rPr>
        <w:t>dà gài                  bǎ wò                    shuāi dǎo       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[来源:学科网]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524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列加点字的读音完全正确的一项是(　    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踱</w:t>
      </w:r>
      <w:r>
        <w:rPr>
          <w:rFonts w:hint="eastAsia" w:ascii="宋体" w:hAnsi="宋体" w:eastAsia="宋体" w:cs="宋体"/>
          <w:szCs w:val="21"/>
        </w:rPr>
        <w:t>(dù)步        </w:t>
      </w:r>
      <w:r>
        <w:rPr>
          <w:rFonts w:hint="eastAsia" w:ascii="宋体" w:hAnsi="宋体" w:eastAsia="宋体" w:cs="宋体"/>
          <w:szCs w:val="21"/>
          <w:em w:val="dot"/>
        </w:rPr>
        <w:t>彻</w:t>
      </w:r>
      <w:r>
        <w:rPr>
          <w:rFonts w:hint="eastAsia" w:ascii="宋体" w:hAnsi="宋体" w:eastAsia="宋体" w:cs="宋体"/>
          <w:szCs w:val="21"/>
        </w:rPr>
        <w:t>(chè)底       名</w:t>
      </w:r>
      <w:r>
        <w:rPr>
          <w:rFonts w:hint="eastAsia" w:ascii="宋体" w:hAnsi="宋体" w:eastAsia="宋体" w:cs="宋体"/>
          <w:szCs w:val="21"/>
          <w:em w:val="dot"/>
        </w:rPr>
        <w:t>誉</w:t>
      </w:r>
      <w:r>
        <w:rPr>
          <w:rFonts w:hint="eastAsia" w:ascii="宋体" w:hAnsi="宋体" w:eastAsia="宋体" w:cs="宋体"/>
          <w:szCs w:val="21"/>
        </w:rPr>
        <w:t>(yù)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欺</w:t>
      </w:r>
      <w:r>
        <w:rPr>
          <w:rFonts w:hint="eastAsia" w:ascii="宋体" w:hAnsi="宋体" w:eastAsia="宋体" w:cs="宋体"/>
          <w:szCs w:val="21"/>
        </w:rPr>
        <w:t>(qī)骗        所</w:t>
      </w:r>
      <w:r>
        <w:rPr>
          <w:rFonts w:hint="eastAsia" w:ascii="宋体" w:hAnsi="宋体" w:eastAsia="宋体" w:cs="宋体"/>
          <w:szCs w:val="21"/>
          <w:em w:val="dot"/>
        </w:rPr>
        <w:t>谓</w:t>
      </w:r>
      <w:r>
        <w:rPr>
          <w:rFonts w:hint="eastAsia" w:ascii="宋体" w:hAnsi="宋体" w:eastAsia="宋体" w:cs="宋体"/>
          <w:szCs w:val="21"/>
        </w:rPr>
        <w:t>(wèi)       </w:t>
      </w:r>
      <w:r>
        <w:rPr>
          <w:rFonts w:hint="eastAsia" w:ascii="宋体" w:hAnsi="宋体" w:eastAsia="宋体" w:cs="宋体"/>
          <w:szCs w:val="21"/>
          <w:em w:val="dot"/>
        </w:rPr>
        <w:t>拳</w:t>
      </w:r>
      <w:r>
        <w:rPr>
          <w:rFonts w:hint="eastAsia" w:ascii="宋体" w:hAnsi="宋体" w:eastAsia="宋体" w:cs="宋体"/>
          <w:szCs w:val="21"/>
        </w:rPr>
        <w:t>(quán)头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撇</w:t>
      </w:r>
      <w:r>
        <w:rPr>
          <w:rFonts w:hint="eastAsia" w:ascii="宋体" w:hAnsi="宋体" w:eastAsia="宋体" w:cs="宋体"/>
          <w:szCs w:val="21"/>
        </w:rPr>
        <w:t>(biě)嘴        倒</w:t>
      </w:r>
      <w:r>
        <w:rPr>
          <w:rFonts w:hint="eastAsia" w:ascii="宋体" w:hAnsi="宋体" w:eastAsia="宋体" w:cs="宋体"/>
          <w:szCs w:val="21"/>
          <w:em w:val="dot"/>
        </w:rPr>
        <w:t>霉</w:t>
      </w:r>
      <w:r>
        <w:rPr>
          <w:rFonts w:hint="eastAsia" w:ascii="宋体" w:hAnsi="宋体" w:eastAsia="宋体" w:cs="宋体"/>
          <w:szCs w:val="21"/>
        </w:rPr>
        <w:t>(méi)       </w:t>
      </w:r>
      <w:r>
        <w:rPr>
          <w:rFonts w:hint="eastAsia" w:ascii="宋体" w:hAnsi="宋体" w:eastAsia="宋体" w:cs="宋体"/>
          <w:szCs w:val="21"/>
          <w:em w:val="dot"/>
        </w:rPr>
        <w:t>砸</w:t>
      </w:r>
      <w:r>
        <w:rPr>
          <w:rFonts w:hint="eastAsia" w:ascii="宋体" w:hAnsi="宋体" w:eastAsia="宋体" w:cs="宋体"/>
          <w:szCs w:val="21"/>
        </w:rPr>
        <w:t>(zá)锅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D．笨</w:t>
      </w:r>
      <w:r>
        <w:rPr>
          <w:rFonts w:hint="eastAsia" w:ascii="宋体" w:hAnsi="宋体" w:eastAsia="宋体" w:cs="宋体"/>
          <w:szCs w:val="21"/>
          <w:em w:val="dot"/>
        </w:rPr>
        <w:t>拙</w:t>
      </w:r>
      <w:r>
        <w:rPr>
          <w:rFonts w:hint="eastAsia" w:ascii="宋体" w:hAnsi="宋体" w:eastAsia="宋体" w:cs="宋体"/>
          <w:szCs w:val="21"/>
        </w:rPr>
        <w:t xml:space="preserve">(zhuó)       </w:t>
      </w:r>
      <w:r>
        <w:rPr>
          <w:rFonts w:hint="eastAsia" w:ascii="宋体" w:hAnsi="宋体" w:eastAsia="宋体" w:cs="宋体"/>
          <w:szCs w:val="21"/>
          <w:em w:val="dot"/>
        </w:rPr>
        <w:t>堂</w:t>
      </w:r>
      <w:r>
        <w:rPr>
          <w:rFonts w:hint="eastAsia" w:ascii="宋体" w:hAnsi="宋体" w:eastAsia="宋体" w:cs="宋体"/>
          <w:szCs w:val="21"/>
        </w:rPr>
        <w:t>(táng)弟       手</w:t>
      </w:r>
      <w:r>
        <w:rPr>
          <w:rFonts w:hint="eastAsia" w:ascii="宋体" w:hAnsi="宋体" w:eastAsia="宋体" w:cs="宋体"/>
          <w:szCs w:val="21"/>
          <w:em w:val="dot"/>
        </w:rPr>
        <w:t>段</w:t>
      </w:r>
      <w:r>
        <w:rPr>
          <w:rFonts w:hint="eastAsia" w:ascii="宋体" w:hAnsi="宋体" w:eastAsia="宋体" w:cs="宋体"/>
          <w:szCs w:val="21"/>
        </w:rPr>
        <w:t>(duàn)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3．下列标点符号使用不恰当的一项是（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A．大家都说：牛的眼睛看人，觉得人比牛大，所以牛是怕人的。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B．我几乎被它拖倒了——因为当时我还很小，只不过跟它一样高呢！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C．我说：“因为鹅把我们看得比它小哇！”</w:t>
      </w:r>
      <w:r>
        <w:rPr>
          <w:rFonts w:ascii="宋体" w:hAnsi="宋体" w:eastAsia="宋体" w:cs="宋体"/>
          <w:szCs w:val="21"/>
        </w:rPr>
        <w:drawing>
          <wp:inline distT="0" distB="0" distL="0" distR="0">
            <wp:extent cx="2032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D．它虽然把我们看得比它小，可我们实在比它强啊？怕它干吗？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4．“我几乎被它拖倒了——因为当时我还很小，只不过跟它一样高呢！”句中破折号的作用是（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A．表示声音的延长。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B．表示解释说明。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C．表示意思的转折。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D．表示意思递进。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5．下列加点的词语都表示“看”的意思，运用不恰当的一项是（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A．我们要学会</w:t>
      </w:r>
      <w:r>
        <w:rPr>
          <w:rFonts w:hint="eastAsia" w:ascii="宋体" w:hAnsi="宋体" w:eastAsia="宋体" w:cs="宋体"/>
          <w:szCs w:val="21"/>
          <w:em w:val="dot"/>
        </w:rPr>
        <w:t>观察</w:t>
      </w:r>
      <w:r>
        <w:rPr>
          <w:rFonts w:hint="eastAsia" w:ascii="宋体" w:hAnsi="宋体" w:eastAsia="宋体" w:cs="宋体"/>
          <w:szCs w:val="21"/>
        </w:rPr>
        <w:t>身边的事物，做生活的有心人。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B．上课铃响了，老师走进教室，站在讲台上</w:t>
      </w:r>
      <w:r>
        <w:rPr>
          <w:rFonts w:hint="eastAsia" w:ascii="宋体" w:hAnsi="宋体" w:eastAsia="宋体" w:cs="宋体"/>
          <w:szCs w:val="21"/>
          <w:em w:val="dot"/>
        </w:rPr>
        <w:t>仰望</w:t>
      </w:r>
      <w:r>
        <w:rPr>
          <w:rFonts w:hint="eastAsia" w:ascii="宋体" w:hAnsi="宋体" w:eastAsia="宋体" w:cs="宋体"/>
          <w:szCs w:val="21"/>
        </w:rPr>
        <w:t>，教室顿时安静了下来。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C．谁要是冒犯了他，他就立马</w:t>
      </w:r>
      <w:r>
        <w:rPr>
          <w:rFonts w:hint="eastAsia" w:ascii="宋体" w:hAnsi="宋体" w:eastAsia="宋体" w:cs="宋体"/>
          <w:szCs w:val="21"/>
          <w:em w:val="dot"/>
        </w:rPr>
        <w:t>瞪</w:t>
      </w:r>
      <w:r>
        <w:rPr>
          <w:rFonts w:hint="eastAsia" w:ascii="宋体" w:hAnsi="宋体" w:eastAsia="宋体" w:cs="宋体"/>
          <w:szCs w:val="21"/>
        </w:rPr>
        <w:t>起眼睛，很吓人。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D．后来，路上遇见牛，我再也不敢</w:t>
      </w:r>
      <w:r>
        <w:rPr>
          <w:rFonts w:hint="eastAsia" w:ascii="宋体" w:hAnsi="宋体" w:eastAsia="宋体" w:cs="宋体"/>
          <w:szCs w:val="21"/>
          <w:em w:val="dot"/>
        </w:rPr>
        <w:t>轻视</w:t>
      </w:r>
      <w:r>
        <w:rPr>
          <w:rFonts w:hint="eastAsia" w:ascii="宋体" w:hAnsi="宋体" w:eastAsia="宋体" w:cs="宋体"/>
          <w:szCs w:val="21"/>
        </w:rPr>
        <w:t>它们，更不敢再欺负它们了。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6．下面句子中，不能体现“我们”惧怕鹅的句子是（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A．要是在路上碰到鹅，（我们）就得绕个大圈子才敢走过去。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B．我们马上都不说话了，贴着墙壁，悄悄地走过去。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C．有一个顽皮的孩子故意要引它们来，就吁哩哩哩地叫了一声。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D．在忙乱中，我的书包掉了，鞋子也弄脱了。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7．给下列加点的字选择正确的义项。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惹：①招引；引起（不好的事情）；②（言语、行动）触动对方；③（人或事物的特点）引起爱憎等的反应。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1．顽皮的表弟整天在外面</w:t>
      </w:r>
      <w:r>
        <w:rPr>
          <w:rFonts w:hint="eastAsia" w:ascii="宋体" w:hAnsi="宋体" w:eastAsia="宋体" w:cs="宋体"/>
          <w:szCs w:val="21"/>
          <w:em w:val="dot"/>
        </w:rPr>
        <w:t>惹</w:t>
      </w:r>
      <w:r>
        <w:rPr>
          <w:rFonts w:hint="eastAsia" w:ascii="宋体" w:hAnsi="宋体" w:eastAsia="宋体" w:cs="宋体"/>
          <w:szCs w:val="21"/>
        </w:rPr>
        <w:t>是生非。(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2．也许是的哭叫更</w:t>
      </w:r>
      <w:r>
        <w:rPr>
          <w:rFonts w:hint="eastAsia" w:ascii="宋体" w:hAnsi="宋体" w:eastAsia="宋体" w:cs="宋体"/>
          <w:szCs w:val="21"/>
          <w:em w:val="dot"/>
        </w:rPr>
        <w:t>惹</w:t>
      </w:r>
      <w:r>
        <w:rPr>
          <w:rFonts w:hint="eastAsia" w:ascii="宋体" w:hAnsi="宋体" w:eastAsia="宋体" w:cs="宋体"/>
          <w:szCs w:val="21"/>
        </w:rPr>
        <w:t>怒了这只老雄鹅。(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．这人脾气大，不好</w:t>
      </w:r>
      <w:r>
        <w:rPr>
          <w:rFonts w:hint="eastAsia" w:ascii="宋体" w:hAnsi="宋体" w:eastAsia="宋体" w:cs="宋体"/>
          <w:szCs w:val="21"/>
          <w:em w:val="dot"/>
        </w:rPr>
        <w:t>惹</w:t>
      </w:r>
      <w:r>
        <w:rPr>
          <w:rFonts w:hint="eastAsia" w:ascii="宋体" w:hAnsi="宋体" w:eastAsia="宋体" w:cs="宋体"/>
          <w:szCs w:val="21"/>
        </w:rPr>
        <w:t>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贴：①靠近，紧挨；②添补，补助；③粘，把一种东西粘在另一种东西上。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4．我们马上都不说话了，</w:t>
      </w:r>
      <w:r>
        <w:rPr>
          <w:rFonts w:hint="eastAsia" w:ascii="宋体" w:hAnsi="宋体" w:eastAsia="宋体" w:cs="宋体"/>
          <w:szCs w:val="21"/>
          <w:em w:val="dot"/>
        </w:rPr>
        <w:t>贴</w:t>
      </w:r>
      <w:r>
        <w:rPr>
          <w:rFonts w:hint="eastAsia" w:ascii="宋体" w:hAnsi="宋体" w:eastAsia="宋体" w:cs="宋体"/>
          <w:szCs w:val="21"/>
        </w:rPr>
        <w:t>着墙壁，悄悄地走过去。(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5．墙上</w:t>
      </w:r>
      <w:r>
        <w:rPr>
          <w:rFonts w:hint="eastAsia" w:ascii="宋体" w:hAnsi="宋体" w:eastAsia="宋体" w:cs="宋体"/>
          <w:szCs w:val="21"/>
          <w:em w:val="dot"/>
        </w:rPr>
        <w:t>贴</w:t>
      </w:r>
      <w:r>
        <w:rPr>
          <w:rFonts w:hint="eastAsia" w:ascii="宋体" w:hAnsi="宋体" w:eastAsia="宋体" w:cs="宋体"/>
          <w:szCs w:val="21"/>
        </w:rPr>
        <w:t>了几张奖状。(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6．爸爸在野外工作有丰厚的津</w:t>
      </w:r>
      <w:r>
        <w:rPr>
          <w:rFonts w:hint="eastAsia" w:ascii="宋体" w:hAnsi="宋体" w:eastAsia="宋体" w:cs="宋体"/>
          <w:szCs w:val="21"/>
          <w:em w:val="dot"/>
        </w:rPr>
        <w:t>贴</w:t>
      </w:r>
      <w:r>
        <w:rPr>
          <w:rFonts w:hint="eastAsia" w:ascii="宋体" w:hAnsi="宋体" w:eastAsia="宋体" w:cs="宋体"/>
          <w:szCs w:val="21"/>
        </w:rPr>
        <w:t>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8．选择合适的象声词填空。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啪嗒啪嗒     吁哩哩哩     吭吭     啪啪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（1）它张开翅膀，(        )地落到了池塘中。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（2）这时，带头的那只老公鹅就(      )地跑了过来。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（3）有一个顽皮的孩子故意要引它们来，就(      )地叫了一声。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（4）鹅伸长脖子，(      )地叫着，扑打着大翅膀。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9．指出下面句子中运用的描写方法。(填序号)</w:t>
      </w:r>
    </w:p>
    <w:p>
      <w:pPr>
        <w:shd w:val="clear" w:color="auto" w:fill="E2EFDA" w:themeFill="accent6" w:themeFillTint="32"/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A．动作描写　　　B．语言描写</w:t>
      </w:r>
    </w:p>
    <w:p>
      <w:pPr>
        <w:shd w:val="clear" w:color="auto" w:fill="E2EFDA" w:themeFill="accent6" w:themeFillTint="32"/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C．神态描写　　　D．心理描写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跟我学：人物描写的方法主要有五种，即外貌描写、神态描写、语言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32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描写、动作描写、心理描写，神态描写与外貌描写是有区别的，神态描写是对人的面部表情进行刻画，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651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可以突出人物的性格特征。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1．我想，它一定要把我咬死了。(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2．他轻轻地把鹅提了起来，然后就像摔一个酒瓶似的，呼的一下，把这只老公鹅摔到了半空中。(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3．看到了这一幕，我们都大惊失色，害怕极了。(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4．我说：“鹅，因为鹅把我们看得比它小哇！”(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四、语言表达(共0分)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1．牛是怕人的。     我们看到牛，一点也不怕。（用关联词连成一句话）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651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2．难道鹅有什么可怕的吗？（改为陈述句，保持句子意思不变）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3．三只鹅也怕了。   三只鹅纷纷张开翅膀。   三只鹅跳进池塘里。   三只鹅向远处游去。（将四个句子合并成一句话）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牛和鹅（节选）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有一次，我们放学回家，走过池塘边，看见有四只大白鹅在靠近岸边的水里游。我们马上都不说话了，贴着墙壁，悄悄地走过去。我的心里很害怕，怕它们看见了会追过来。这时，有一个顽皮的孩子故意要引它们来，就（       ）地叫了一声。</w:t>
      </w:r>
      <w:r>
        <w:rPr>
          <w:rFonts w:hint="eastAsia" w:ascii="楷体" w:hAnsi="楷体" w:eastAsia="楷体" w:cs="楷体"/>
          <w:szCs w:val="21"/>
          <w:u w:val="single"/>
        </w:rPr>
        <w:t>鹅听见了，就竖起头来，侧着眼睛看了看，竟爬到岸上，一摇一摆地、神气地朝我们走过来；还伸长脖子，（    ）地叫着，扑打着大翅膀，好像在它们眼里根本没有我们这些人似的。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孩子们惊呼起来，急急逃跑，鹅追得更快了。我吓得脚也软了，更跑不快。这时，带头的那只老公鹅就（       ）地跑了过来，……，它赶上了我，……，它张开嘴，一口就咬住了我当胸的衣襟，拉住我不放。在忙乱中，我的书包掉了，鞋子也弄脱了。我想，它一定要把我咬死了。我就又哭又叫，可是叫些什么，当时自己也不知道，大概是这样叫吧：“鹅要吃我了！鹅要咬死我了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11．请选择合适的词语填入文中的括号内。（填序号）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A．啪嗒啪嗒     B．吁哩哩哩       C．嘎嘎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12．这两个句子分别采用了什么描写方法？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（1）我们马上都不说话了，贴着墙壁，悄悄地走过去。(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（2）我想，它一定要把我咬死了。(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13．“好像在它们眼里根本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没有我们这些人似的”这句话可以用一个四字词语来概括：______。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14．第二自然段中，作者用“跑了过来、______________、张开嘴、___________、拉住我不放”5个连续的__________描写来叙述鹅对“我”的袭击，从中可以感受到鹅的____________。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15．用简洁的语言概括这两段话的主要内容。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16．联系上下文，看看下面哪个句子不能体现“我们”怕鹅？（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A．孩子们惊呼起来，急急逃跑，鹅追得更快了。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B．我们马上都不说话了，贴着墙壁，悄悄地走过去。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C．有一次，我们放学回家，走过池塘边，看见有四只大白鹅在水里游。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D．在忙乱中，我的书包掉了，鞋子也弄脱了。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（二）阅读下面几段课文，做后面的题目。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①全查叔帮我穿上鞋，拾起书包，用大手摸摸我的头，说：“鹅有什么可怕的！看把你吓成这样。”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②我说：“因为鹅把我们看得比它小哇！”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③金奎叔说：“让它这样看好了！可是，它要是凭这点来欺负人，那咱们可不答应，就得掐住它的脖子，把它摔到池塘里去。记着，霖哥儿，下次可别怕它们。”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</w:t>
      </w:r>
      <w:r>
        <w:rPr>
          <w:rFonts w:hint="eastAsia" w:ascii="楷体" w:hAnsi="楷体" w:eastAsia="楷体" w:cs="楷体"/>
          <w:szCs w:val="21"/>
          <w:u w:val="single"/>
        </w:rPr>
        <w:t>我记住金奎叔的话，从此不再怕鹅了</w:t>
      </w:r>
      <w:r>
        <w:rPr>
          <w:rFonts w:hint="eastAsia" w:ascii="楷体" w:hAnsi="楷体" w:eastAsia="楷体" w:cs="楷体"/>
          <w:szCs w:val="21"/>
        </w:rPr>
        <w:t>。有什么可怕的！它虽然把我们看得比它小，可我们实在比它强啊！怕它干吗？果然，我不怕它，它也不敢咬我，碰到了，只是嘎嘎叫几声，扇几下翅膀，就摇摇摆摆走开了。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⑤看到牛，我也不再无缘无故欺负它了，我觉得它虽然把我们看得比它大，可我们平白地去欺负它干吗？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</w:t>
      </w:r>
      <w:r>
        <w:rPr>
          <w:rFonts w:hint="eastAsia" w:ascii="楷体" w:hAnsi="楷体" w:eastAsia="楷体" w:cs="楷体"/>
          <w:szCs w:val="21"/>
          <w:u w:val="single"/>
        </w:rPr>
        <w:t>直到现在，我还记着金奎叔的话。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17．“我怕鹅”，是因为：_________________；“我不怕牛”，是因为：____________。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18．“平白地”是什么意思？请在文中找出与它意思相近的一个词写下来。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19．不改变原意，将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286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下面句子换一种说法。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看到牛，我也不再无缘无故欺负它了，我觉得它虽然把我们看得比它大，可我们平白地去欺负它干吗？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20．仔细读读文中画线的两句话，想想“金奎叔的话”对“小时候的我”和“长大后的我”分别有何影响？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（一）课外阅读。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在心中的鲜荔枝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小时候，我很不懂事，爷爷一生病，家里人都急得团团转，只有我最开心。因为来看望爷爷的叔叔阿姨时常会留下一些奶粉、罐头之类的“好东西”，而爷爷又总是说;“我不爱吃。”于是，这些好吃的就成了我的“囊”中之物。可八岁时由吃引起的一件事却给了我很大的触动，使我的思想发生了变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一天爷爷又病了，咳得很厉害。姑姑拎着一大袋东西来看爷爷。“准是好吃的!”我心想，便偷偷地躲在爷爷卧室的门外看。果然，姑站从袋子里拿出了一大串鲜荔枝。“爸，这是您最爱吃的鲜荔枝。“姑姑边说边剥给爷爷吃，那晶莹的荔技肉馋得我直流口水，可惜就在这时，我被妈妈叫走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回来时，姑姑已经走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了。爷爷知道我最爱吃鲜荔枝，就招呼我说:“小琴，来，来，这个爷爷不爱吃，你拿去吃吧!”我感到很奇怪，便问道:“爷爷，刚才姑姑不是说您最爱吃鲜荔枝吗?”“哦……爷爷以前爱吃，现在不…不爱吃了!”太棒了!不管三七二十一，我狼吞虎咽地大吃起来，爷爷在一旁默默地笑着看我吃。当荔枝所剩无几时，妈妈给爷爷端饭来了。见此情景，她(怒不可遏 非常气愤)地呵斥道:“小琴，你怎么把爷爷最爱吃的鲜荔枝吃了?”说着就将剩下的几个鲜荔枝夺了过去，放在爷爷的床边。听了妈妈的话，我委屈地哭了，爷爷赶紧说:“没关系，我……我不爱吃……”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我低着头走出爷爷的房间，这时我才明白，并非爷爷不爱吃，而是因为他爱我胜过爱那串鲜荔枝!从此，我心中便藏下了这串鲜荔枝。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以后，我发现身边有许多像爷爷这样的人，他们以种种“不爱”“不喜欢”为借口，把好东西让给我。而我也再不像小时候那样不懂事了。我也学会了“撒谎”，告诉他们:“我也不喜欢，给您吧!”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一串鲜荔枝，使我明白了许多道理。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21．在文中括号内选择合适的词语，画上“√＂。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22．文中为什么说“小时候，我很不懂事”?请用“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”画出来。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23．爷爷撤谎的原因是什么?表现出爷爷对孙女怎样的感情?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24．“我”为什么也学会撒谎了?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270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25．“我”通过这件事明白了什么道理?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（二）阅读下文，回答问题。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[来源:Z。xx。k.Com]</w:t>
      </w:r>
    </w:p>
    <w:p>
      <w:pPr>
        <w:spacing w:line="360" w:lineRule="auto"/>
        <w:ind w:firstLine="420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</w:t>
      </w:r>
      <w:r>
        <w:rPr>
          <w:rFonts w:hint="eastAsia" w:ascii="楷体" w:hAnsi="楷体" w:eastAsia="楷体" w:cs="楷体"/>
          <w:szCs w:val="21"/>
        </w:rPr>
        <w:t xml:space="preserve">    </w:t>
      </w:r>
      <w:r>
        <w:rPr>
          <w:rFonts w:hint="eastAsia" w:ascii="楷体" w:hAnsi="楷体" w:eastAsia="楷体" w:cs="楷体"/>
          <w:szCs w:val="21"/>
          <w:u w:val="single"/>
        </w:rPr>
        <w:t xml:space="preserve">                  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我的家乡在黄河故道边。黄河故道沉沙多，沙丘连绵不断，像一座座小山包似的。每当风沙漫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天，我以为这可恶的风是树带来的，就天真地想，要是把树都砍了，风就不会再刮了吧?长大后才知道，恰恰只有树才能挡住风沙。从那时开始，家乡便开始大量地栽树，不仅房前屋后，而且连小路旁边、沙丘上到处都栽上了树。那些树密密麻麻，不计其数。村子和村子之间只能听见鸡鸣和狗叫的声音，却望不见村子上空的袅袅炊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时候我们跟大人走村探亲，调皮的孩子会爬到树上，在树枝上行走，从这个村子到那个村子可以脚不沾地。爬树是我的看家本领，不管多么高大的树，我会很轻松地爬上去。那时候也不知道爱护鸟类，到树上找鸟窝掏鸟蛋是家常便饭。家乡的树多，每年冬天来临之际，枯枝落叶遍地，捡回家后一年的柴草问题就解决了。树林更是孩子们的乐园。春天，我们到树林里捉黑老麻虫。黑老麻虫傍晚时分就会从沙土里钻出来，爬到刚刚长出叶的树枝上，一串串的，我们就捉来放进瓶子里，带回家喂鸡。夏天□我们在林间穿行□满头大汗地捉知了□谁捉到一只知了□就快活得大喊□我捉到一只□尤其是有月亮的晚上，我们在树林中捉迷藏。月光如银，树影摇曳，我们欢乐清脆的笑声常常惊飞树上栖息的鸟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转眼几十年过去了，儿时林中嬉戏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286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的情景却常常出现在梦里。故乡的沙丘也变成了旅游景点。我曾经陪伴远方的客人去游玩，向他们讲述我的童年在这里留下的快乐，他们一个个都听得如痴如醉。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26．给文中“□”处加上合适的标点符号。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27．给短文加个合适的题目，写在文前的横线上。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</w:rPr>
        <w:t>28．“村子和村子之间只能听见鸡鸣和狗叫的声音，却望不见村子上空的袅袅炊烟。”这句话可以说明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29．短文的第二、三自然段写了儿时在树林中的几件趣事，它们分别是:在树枝上行走、_____________、_____________、_____________、_____________、_______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30．这篇短文主要写的是(填序号)（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A．故乡的沙丘变成了旅游景点。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B．家乡的树林给“我”的童年生活带来了许多乐趣。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C．家乡有了树林后再也不是黄沙漫天了。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1．摸底   甚至   下跪   捶背  脱离   大概   把握   摔倒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7．①     ③     ②     ①     ③     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8．啪啪啪     啪嗒啪嗒     吁哩哩哩     吭吭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9．D     A     C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10．因为牛是怕人的，所以我们看到牛，一点也不怕。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524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   鹅没有什么可怕的。     三只鹅也怕了，纷纷张开翅膀，跳进池塘里，向远处游去。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11．B C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12．动作描写     心理描写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13．目中无人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14．赶上     咬住     动作     神气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15．这两段话写了“我”在放学回家途中，被鹅追赶、袭击，吓得惊慌失措的事。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17．鹅把我们看得比它小     牛把我们看得比它大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18．没有缘由，凭空；无缘无故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19．看到牛，我也不再无缘无故欺负它了，我觉得它虽然把我们看得比它大，可我们也不能平白地去欺负它。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小时候的我听了金奎叔的话，不再害怕鹅，因为事实上我比他大；长大后的我明白了，不要惧怕“鹅”那样的所谓强大，也不去欺负“牛”这样的“忠厚老实”。不管别人怎么看待我们，只要我们能正确地看待、分析问题，就能正确认识生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21．非常气愤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爷爷一生病，家里人都急得团团转，只有我最开心。因为来看望爷爷的叔叔阿姨时常会留下一些奶粉罐头之类的“好东西”，面爷爷又总是说:“我不爱吃。”于是，这些好吃的就成了我的“囊”中之物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23．因为爷爷爱“我”胜过爱那些东西，总想让给“我”吃。表现了爷爷对孙女的疼爱。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24．因为“我”懂事了，也学会了关心他人。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25．明白了既要感受别人的爱，又要去爱别人的道理。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26．，，。，：“！”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27．示例:我的家乡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28．家乡的树木枝叶茂盛，数量又多，挡住了视线。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29．找鸟窝     掏鸟蛋     捉黑老麻虫     捉知了     捉迷藏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A1BF0"/>
    <w:rsid w:val="004151FC"/>
    <w:rsid w:val="005969F5"/>
    <w:rsid w:val="006C7884"/>
    <w:rsid w:val="007349FF"/>
    <w:rsid w:val="00822EAA"/>
    <w:rsid w:val="00A75737"/>
    <w:rsid w:val="00C02FC6"/>
    <w:rsid w:val="00CA1BF0"/>
    <w:rsid w:val="00CD2D3C"/>
    <w:rsid w:val="00E709B9"/>
    <w:rsid w:val="09B5142F"/>
    <w:rsid w:val="15E77CB2"/>
    <w:rsid w:val="18DC17AD"/>
    <w:rsid w:val="2D6728C8"/>
    <w:rsid w:val="42340262"/>
    <w:rsid w:val="6418113B"/>
    <w:rsid w:val="6789685F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4789</Words>
  <Characters>5067</Characters>
  <Lines>269</Lines>
  <Paragraphs>240</Paragraphs>
  <TotalTime>1</TotalTime>
  <ScaleCrop>false</ScaleCrop>
  <LinksUpToDate>false</LinksUpToDate>
  <CharactersWithSpaces>8148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2022-11-22T02:22:46Z</dcterms:modified>
  <dc:subject>第18课《牛和鹅》精品配套练习（基础+阅读）-部编版语文四年级上册.docx</dc:subject>
  <dc:title>第18课《牛和鹅》精品配套练习（基础+阅读）-部编版语文四年级上册.docx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92899AA9B3AA4F9EB0A8B94702CE6CBB</vt:lpwstr>
  </property>
</Properties>
</file>