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center"/>
        <w:rPr>
          <w:rFonts w:ascii="Times New Roman" w:hAnsi="Times New Roman" w:eastAsia="新宋体"/>
          <w:sz w:val="21"/>
          <w:szCs w:val="21"/>
        </w:rPr>
      </w:pPr>
      <w:r>
        <w:rPr>
          <w:rFonts w:hint="eastAsia" w:ascii="宋体" w:hAnsi="宋体" w:eastAsia="宋体" w:cs="宋体"/>
        </w:rPr>
        <w:drawing>
          <wp:anchor distT="0" distB="0" distL="114300" distR="114300" simplePos="0" relativeHeight="251659264" behindDoc="0" locked="0" layoutInCell="1" allowOverlap="1">
            <wp:simplePos x="0" y="0"/>
            <wp:positionH relativeFrom="page">
              <wp:posOffset>12674600</wp:posOffset>
            </wp:positionH>
            <wp:positionV relativeFrom="topMargin">
              <wp:posOffset>12687300</wp:posOffset>
            </wp:positionV>
            <wp:extent cx="495300" cy="4953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0"/>
                    <a:stretch>
                      <a:fillRect/>
                    </a:stretch>
                  </pic:blipFill>
                  <pic:spPr>
                    <a:xfrm>
                      <a:off x="0" y="0"/>
                      <a:ext cx="495300" cy="495300"/>
                    </a:xfrm>
                    <a:prstGeom prst="rect">
                      <a:avLst/>
                    </a:prstGeom>
                  </pic:spPr>
                </pic:pic>
              </a:graphicData>
            </a:graphic>
          </wp:anchor>
        </w:drawing>
      </w:r>
      <w:r>
        <w:rPr>
          <w:rFonts w:hint="eastAsia" w:ascii="宋体" w:hAnsi="宋体" w:eastAsia="宋体" w:cs="宋体"/>
        </w:rPr>
        <w:t>10《小石潭记》（同步习题）(解析版)</w:t>
      </w:r>
    </w:p>
    <w:p>
      <w:pPr>
        <w:numPr>
          <w:ilvl w:val="0"/>
          <w:numId w:val="1"/>
        </w:numPr>
        <w:spacing w:line="360" w:lineRule="auto"/>
        <w:ind w:left="273" w:leftChars="130"/>
        <w:rPr>
          <w:rFonts w:ascii="宋体" w:hAnsi="宋体" w:eastAsia="宋体" w:cs="宋体"/>
          <w:b/>
          <w:bCs/>
          <w:szCs w:val="21"/>
        </w:rPr>
      </w:pPr>
      <w:r>
        <w:rPr>
          <w:rFonts w:hint="eastAsia" w:ascii="宋体" w:hAnsi="宋体" w:eastAsia="宋体" w:cs="宋体"/>
          <w:b/>
          <w:bCs/>
          <w:szCs w:val="21"/>
        </w:rPr>
        <w:t>选择题</w:t>
      </w:r>
    </w:p>
    <w:p>
      <w:pPr>
        <w:spacing w:line="360" w:lineRule="auto"/>
        <w:ind w:left="273" w:hanging="273" w:hangingChars="130"/>
        <w:rPr>
          <w:rFonts w:ascii="宋体" w:hAnsi="宋体" w:eastAsia="宋体" w:cs="宋体"/>
        </w:rPr>
      </w:pPr>
      <w:r>
        <w:rPr>
          <w:rFonts w:hint="eastAsia" w:ascii="宋体" w:hAnsi="宋体" w:eastAsia="宋体" w:cs="宋体"/>
          <w:szCs w:val="21"/>
        </w:rPr>
        <w:t>1．下列词语中加点字的注音正确的一项是（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w:t>
      </w:r>
      <w:r>
        <w:rPr>
          <w:rFonts w:hint="eastAsia" w:ascii="宋体" w:hAnsi="宋体" w:eastAsia="宋体" w:cs="宋体"/>
          <w:szCs w:val="21"/>
          <w:em w:val="dot"/>
        </w:rPr>
        <w:t>篁</w:t>
      </w:r>
      <w:r>
        <w:rPr>
          <w:rFonts w:hint="eastAsia" w:ascii="宋体" w:hAnsi="宋体" w:eastAsia="宋体" w:cs="宋体"/>
          <w:szCs w:val="21"/>
        </w:rPr>
        <w:t>竹（huáng）　清</w:t>
      </w:r>
      <w:r>
        <w:rPr>
          <w:rFonts w:hint="eastAsia" w:ascii="宋体" w:hAnsi="宋体" w:eastAsia="宋体" w:cs="宋体"/>
          <w:szCs w:val="21"/>
          <w:em w:val="dot"/>
        </w:rPr>
        <w:t>冽</w:t>
      </w:r>
      <w:r>
        <w:rPr>
          <w:rFonts w:hint="eastAsia" w:ascii="宋体" w:hAnsi="宋体" w:eastAsia="宋体" w:cs="宋体"/>
          <w:szCs w:val="21"/>
        </w:rPr>
        <w:t>（liè）　　为</w:t>
      </w:r>
      <w:r>
        <w:rPr>
          <w:rFonts w:hint="eastAsia" w:ascii="宋体" w:hAnsi="宋体" w:eastAsia="宋体" w:cs="宋体"/>
          <w:szCs w:val="21"/>
          <w:em w:val="dot"/>
        </w:rPr>
        <w:t>坻</w:t>
      </w:r>
      <w:r>
        <w:rPr>
          <w:rFonts w:hint="eastAsia" w:ascii="宋体" w:hAnsi="宋体" w:eastAsia="宋体" w:cs="宋体"/>
          <w:szCs w:val="21"/>
        </w:rPr>
        <w:t>（dǐ）</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B．为</w:t>
      </w:r>
      <w:r>
        <w:rPr>
          <w:rFonts w:hint="eastAsia" w:ascii="宋体" w:hAnsi="宋体" w:eastAsia="宋体" w:cs="宋体"/>
          <w:szCs w:val="21"/>
          <w:em w:val="dot"/>
        </w:rPr>
        <w:t>屿</w:t>
      </w:r>
      <w:r>
        <w:rPr>
          <w:rFonts w:hint="eastAsia" w:ascii="宋体" w:hAnsi="宋体" w:eastAsia="宋体" w:cs="宋体"/>
          <w:szCs w:val="21"/>
        </w:rPr>
        <w:t>（yǔ）       为</w:t>
      </w:r>
      <w:r>
        <w:rPr>
          <w:rFonts w:hint="eastAsia" w:ascii="宋体" w:hAnsi="宋体" w:eastAsia="宋体" w:cs="宋体"/>
          <w:szCs w:val="21"/>
          <w:em w:val="dot"/>
        </w:rPr>
        <w:t>嵁</w:t>
      </w:r>
      <w:r>
        <w:rPr>
          <w:rFonts w:hint="eastAsia" w:ascii="宋体" w:hAnsi="宋体" w:eastAsia="宋体" w:cs="宋体"/>
          <w:szCs w:val="21"/>
        </w:rPr>
        <w:t>（zhàn）     蒙</w:t>
      </w:r>
      <w:r>
        <w:rPr>
          <w:rFonts w:hint="eastAsia" w:ascii="宋体" w:hAnsi="宋体" w:eastAsia="宋体" w:cs="宋体"/>
          <w:szCs w:val="21"/>
          <w:em w:val="dot"/>
        </w:rPr>
        <w:t>络</w:t>
      </w:r>
      <w:r>
        <w:rPr>
          <w:rFonts w:hint="eastAsia" w:ascii="宋体" w:hAnsi="宋体" w:eastAsia="宋体" w:cs="宋体"/>
          <w:szCs w:val="21"/>
        </w:rPr>
        <w:t>（luò）</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w:t>
      </w:r>
      <w:r>
        <w:rPr>
          <w:rFonts w:hint="eastAsia" w:ascii="宋体" w:hAnsi="宋体" w:eastAsia="宋体" w:cs="宋体"/>
          <w:szCs w:val="21"/>
          <w:em w:val="dot"/>
        </w:rPr>
        <w:t>佁</w:t>
      </w:r>
      <w:r>
        <w:rPr>
          <w:rFonts w:hint="eastAsia" w:ascii="宋体" w:hAnsi="宋体" w:eastAsia="宋体" w:cs="宋体"/>
          <w:szCs w:val="21"/>
        </w:rPr>
        <w:t xml:space="preserve">然（yǐ）        </w:t>
      </w:r>
      <w:r>
        <w:rPr>
          <w:rFonts w:hint="eastAsia" w:ascii="宋体" w:hAnsi="宋体" w:eastAsia="宋体" w:cs="宋体"/>
          <w:szCs w:val="21"/>
          <w:em w:val="dot"/>
        </w:rPr>
        <w:t>参</w:t>
      </w:r>
      <w:r>
        <w:rPr>
          <w:rFonts w:hint="eastAsia" w:ascii="宋体" w:hAnsi="宋体" w:eastAsia="宋体" w:cs="宋体"/>
          <w:szCs w:val="21"/>
        </w:rPr>
        <w:t>差（cān）        披</w:t>
      </w:r>
      <w:r>
        <w:rPr>
          <w:rFonts w:hint="eastAsia" w:ascii="宋体" w:hAnsi="宋体" w:eastAsia="宋体" w:cs="宋体"/>
          <w:szCs w:val="21"/>
          <w:em w:val="dot"/>
        </w:rPr>
        <w:t>拂</w:t>
      </w:r>
      <w:r>
        <w:rPr>
          <w:rFonts w:hint="eastAsia" w:ascii="宋体" w:hAnsi="宋体" w:eastAsia="宋体" w:cs="宋体"/>
          <w:szCs w:val="21"/>
        </w:rPr>
        <w:t>（fú）</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w:t>
      </w:r>
      <w:r>
        <w:rPr>
          <w:rFonts w:hint="eastAsia" w:ascii="宋体" w:hAnsi="宋体" w:eastAsia="宋体" w:cs="宋体"/>
          <w:szCs w:val="21"/>
          <w:em w:val="dot"/>
        </w:rPr>
        <w:t>俶</w:t>
      </w:r>
      <w:r>
        <w:rPr>
          <w:rFonts w:hint="eastAsia" w:ascii="宋体" w:hAnsi="宋体" w:eastAsia="宋体" w:cs="宋体"/>
          <w:szCs w:val="21"/>
        </w:rPr>
        <w:t xml:space="preserve">尔（chù）      </w:t>
      </w:r>
      <w:r>
        <w:rPr>
          <w:rFonts w:hint="eastAsia" w:ascii="宋体" w:hAnsi="宋体" w:eastAsia="宋体" w:cs="宋体"/>
          <w:szCs w:val="21"/>
          <w:em w:val="dot"/>
        </w:rPr>
        <w:t>翕</w:t>
      </w:r>
      <w:r>
        <w:rPr>
          <w:rFonts w:hint="eastAsia" w:ascii="宋体" w:hAnsi="宋体" w:eastAsia="宋体" w:cs="宋体"/>
          <w:szCs w:val="21"/>
        </w:rPr>
        <w:t>忽（xī）        寂</w:t>
      </w:r>
      <w:r>
        <w:rPr>
          <w:rFonts w:hint="eastAsia" w:ascii="宋体" w:hAnsi="宋体" w:eastAsia="宋体" w:cs="宋体"/>
          <w:szCs w:val="21"/>
          <w:em w:val="dot"/>
        </w:rPr>
        <w:t>寥</w:t>
      </w:r>
      <w:r>
        <w:rPr>
          <w:rFonts w:hint="eastAsia" w:ascii="宋体" w:hAnsi="宋体" w:eastAsia="宋体" w:cs="宋体"/>
          <w:szCs w:val="21"/>
        </w:rPr>
        <w:t>（liáo）</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【答案】D</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【解析】A．有误，“为坻”的“坻”应读“chí”；</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B．有误，“为嵁”的“嵁”应读“kān”；</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C．有误，“参差”的“参”应读“cēn”；</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D．全部正确。</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故选：D。</w:t>
      </w:r>
    </w:p>
    <w:p>
      <w:pPr>
        <w:spacing w:line="360" w:lineRule="auto"/>
        <w:ind w:left="273" w:hanging="273" w:hangingChars="130"/>
        <w:rPr>
          <w:rFonts w:ascii="宋体" w:hAnsi="宋体" w:eastAsia="宋体" w:cs="宋体"/>
        </w:rPr>
      </w:pPr>
      <w:r>
        <w:rPr>
          <w:rFonts w:hint="eastAsia" w:ascii="宋体" w:hAnsi="宋体" w:eastAsia="宋体" w:cs="宋体"/>
          <w:szCs w:val="21"/>
        </w:rPr>
        <w:t>2．下列加点字用法不同的一组是（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A．心乐</w:t>
      </w:r>
      <w:r>
        <w:rPr>
          <w:rFonts w:hint="eastAsia" w:ascii="宋体" w:hAnsi="宋体" w:eastAsia="宋体" w:cs="宋体"/>
          <w:szCs w:val="21"/>
          <w:em w:val="dot"/>
        </w:rPr>
        <w:t>之</w:t>
      </w:r>
      <w:r>
        <w:rPr>
          <w:rFonts w:hint="eastAsia" w:ascii="宋体" w:hAnsi="宋体" w:eastAsia="宋体" w:cs="宋体"/>
          <w:szCs w:val="21"/>
        </w:rPr>
        <w:t xml:space="preserve">  乃记</w:t>
      </w:r>
      <w:r>
        <w:rPr>
          <w:rFonts w:hint="eastAsia" w:ascii="宋体" w:hAnsi="宋体" w:eastAsia="宋体" w:cs="宋体"/>
          <w:szCs w:val="21"/>
          <w:em w:val="dot"/>
        </w:rPr>
        <w:t>之</w:t>
      </w:r>
      <w:r>
        <w:rPr>
          <w:rFonts w:hint="eastAsia" w:ascii="宋体" w:hAnsi="宋体" w:eastAsia="宋体" w:cs="宋体"/>
          <w:szCs w:val="21"/>
        </w:rPr>
        <w:t>而去</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w:t>
      </w:r>
      <w:r>
        <w:rPr>
          <w:rFonts w:hint="eastAsia" w:ascii="宋体" w:hAnsi="宋体" w:eastAsia="宋体" w:cs="宋体"/>
          <w:szCs w:val="21"/>
          <w:em w:val="dot"/>
        </w:rPr>
        <w:t>其</w:t>
      </w:r>
      <w:r>
        <w:rPr>
          <w:rFonts w:hint="eastAsia" w:ascii="宋体" w:hAnsi="宋体" w:eastAsia="宋体" w:cs="宋体"/>
          <w:szCs w:val="21"/>
        </w:rPr>
        <w:t>岸势犬牙差互  以</w:t>
      </w:r>
      <w:r>
        <w:rPr>
          <w:rFonts w:hint="eastAsia" w:ascii="宋体" w:hAnsi="宋体" w:eastAsia="宋体" w:cs="宋体"/>
          <w:szCs w:val="21"/>
          <w:em w:val="dot"/>
        </w:rPr>
        <w:t>其</w:t>
      </w:r>
      <w:r>
        <w:rPr>
          <w:rFonts w:hint="eastAsia" w:ascii="宋体" w:hAnsi="宋体" w:eastAsia="宋体" w:cs="宋体"/>
          <w:szCs w:val="21"/>
        </w:rPr>
        <w:t>境过清</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C．乃记之</w:t>
      </w:r>
      <w:r>
        <w:rPr>
          <w:rFonts w:hint="eastAsia" w:ascii="宋体" w:hAnsi="宋体" w:eastAsia="宋体" w:cs="宋体"/>
          <w:szCs w:val="21"/>
          <w:em w:val="dot"/>
        </w:rPr>
        <w:t>而</w:t>
      </w:r>
      <w:r>
        <w:rPr>
          <w:rFonts w:hint="eastAsia" w:ascii="宋体" w:hAnsi="宋体" w:eastAsia="宋体" w:cs="宋体"/>
          <w:szCs w:val="21"/>
        </w:rPr>
        <w:t>去  隶</w:t>
      </w:r>
      <w:r>
        <w:rPr>
          <w:rFonts w:hint="eastAsia" w:ascii="宋体" w:hAnsi="宋体" w:eastAsia="宋体" w:cs="宋体"/>
          <w:szCs w:val="21"/>
          <w:em w:val="dot"/>
        </w:rPr>
        <w:t>而</w:t>
      </w:r>
      <w:r>
        <w:rPr>
          <w:rFonts w:hint="eastAsia" w:ascii="宋体" w:hAnsi="宋体" w:eastAsia="宋体" w:cs="宋体"/>
          <w:szCs w:val="21"/>
        </w:rPr>
        <w:t>从者</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D．潭中鱼</w:t>
      </w:r>
      <w:r>
        <w:rPr>
          <w:rFonts w:hint="eastAsia" w:ascii="宋体" w:hAnsi="宋体" w:eastAsia="宋体" w:cs="宋体"/>
          <w:szCs w:val="21"/>
          <w:em w:val="dot"/>
        </w:rPr>
        <w:t>可</w:t>
      </w:r>
      <w:r>
        <w:rPr>
          <w:rFonts w:hint="eastAsia" w:ascii="宋体" w:hAnsi="宋体" w:eastAsia="宋体" w:cs="宋体"/>
          <w:szCs w:val="21"/>
        </w:rPr>
        <w:t>百许头  不</w:t>
      </w:r>
      <w:r>
        <w:rPr>
          <w:rFonts w:hint="eastAsia" w:ascii="宋体" w:hAnsi="宋体" w:eastAsia="宋体" w:cs="宋体"/>
          <w:szCs w:val="21"/>
          <w:em w:val="dot"/>
        </w:rPr>
        <w:t>可</w:t>
      </w:r>
      <w:r>
        <w:rPr>
          <w:rFonts w:hint="eastAsia" w:ascii="宋体" w:hAnsi="宋体" w:eastAsia="宋体" w:cs="宋体"/>
          <w:szCs w:val="21"/>
        </w:rPr>
        <w:t>久居</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【答案】D</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【解析】A．心里十分高兴。之：在这里是代词，代指此句中前面的部分。/就记下这番景致离开了。之：在这里是代词，代指此句中前面的部分；</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B．两岸的形状像犬牙似的参差不齐。其：代词。/因为环境过于凄清。其：代词；</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C．于是就把当时的情景记下来便离去了。而：表承接/跟着同去。而：表承接；</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D．潭中的鱼大约有一百来条。可：大约/不可长久停留。可：可以。</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故选：D。</w:t>
      </w:r>
    </w:p>
    <w:p>
      <w:pPr>
        <w:spacing w:line="360" w:lineRule="auto"/>
        <w:ind w:left="273" w:hanging="273" w:hangingChars="130"/>
        <w:rPr>
          <w:rFonts w:ascii="宋体" w:hAnsi="宋体" w:eastAsia="宋体" w:cs="宋体"/>
        </w:rPr>
      </w:pPr>
      <w:r>
        <w:rPr>
          <w:rFonts w:hint="eastAsia" w:ascii="宋体" w:hAnsi="宋体" w:eastAsia="宋体" w:cs="宋体"/>
          <w:szCs w:val="21"/>
        </w:rPr>
        <w:t>3．下列各句朗读节奏划分正确的一项是（　　）</w:t>
      </w:r>
    </w:p>
    <w:p>
      <w:pPr>
        <w:tabs>
          <w:tab w:val="left" w:pos="4400"/>
        </w:tabs>
        <w:spacing w:line="360" w:lineRule="auto"/>
        <w:ind w:firstLine="273" w:firstLineChars="130"/>
        <w:jc w:val="left"/>
        <w:rPr>
          <w:rFonts w:ascii="宋体" w:hAnsi="宋体" w:eastAsia="宋体" w:cs="宋体"/>
        </w:rPr>
      </w:pPr>
      <w:r>
        <w:rPr>
          <w:rFonts w:hint="eastAsia" w:ascii="宋体" w:hAnsi="宋体" w:eastAsia="宋体" w:cs="宋体"/>
          <w:szCs w:val="21"/>
        </w:rPr>
        <w:t>A．青/树翠蔓</w:t>
      </w:r>
      <w:r>
        <w:rPr>
          <w:rFonts w:hint="eastAsia" w:ascii="宋体" w:hAnsi="宋体" w:eastAsia="宋体" w:cs="宋体"/>
        </w:rPr>
        <w:tab/>
      </w:r>
      <w:r>
        <w:rPr>
          <w:rFonts w:hint="eastAsia" w:ascii="宋体" w:hAnsi="宋体" w:eastAsia="宋体" w:cs="宋体"/>
          <w:szCs w:val="21"/>
        </w:rPr>
        <w:t>B．潭中鱼/可百许头</w:t>
      </w:r>
      <w:r>
        <w:rPr>
          <w:rFonts w:hint="eastAsia" w:ascii="宋体" w:hAnsi="宋体" w:eastAsia="宋体" w:cs="宋体"/>
        </w:rPr>
        <w:tab/>
      </w:r>
    </w:p>
    <w:p>
      <w:pPr>
        <w:tabs>
          <w:tab w:val="left" w:pos="4400"/>
        </w:tabs>
        <w:spacing w:line="360" w:lineRule="auto"/>
        <w:ind w:firstLine="273" w:firstLineChars="130"/>
        <w:jc w:val="left"/>
        <w:rPr>
          <w:rFonts w:ascii="宋体" w:hAnsi="宋体" w:eastAsia="宋体" w:cs="宋体"/>
        </w:rPr>
      </w:pPr>
      <w:r>
        <w:rPr>
          <w:rFonts w:hint="eastAsia" w:ascii="宋体" w:hAnsi="宋体" w:eastAsia="宋体" w:cs="宋体"/>
          <w:szCs w:val="21"/>
        </w:rPr>
        <w:t>C．其岸/势犬牙差互</w:t>
      </w:r>
      <w:r>
        <w:rPr>
          <w:rFonts w:hint="eastAsia" w:ascii="宋体" w:hAnsi="宋体" w:eastAsia="宋体" w:cs="宋体"/>
        </w:rPr>
        <w:tab/>
      </w:r>
      <w:r>
        <w:rPr>
          <w:rFonts w:hint="eastAsia" w:ascii="宋体" w:hAnsi="宋体" w:eastAsia="宋体" w:cs="宋体"/>
          <w:szCs w:val="21"/>
        </w:rPr>
        <w:t>D．以其/境过清</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【答案】B</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【解析】A．有误，应为：青树/翠蔓；</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B．正确；</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C．有误，应为：其岸势/犬牙差互；</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D．有误，应为：以/其境过清。</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故选：B。</w:t>
      </w:r>
    </w:p>
    <w:p>
      <w:pPr>
        <w:spacing w:line="360" w:lineRule="auto"/>
        <w:ind w:left="273" w:hanging="273" w:hangingChars="130"/>
        <w:rPr>
          <w:rFonts w:ascii="宋体" w:hAnsi="宋体" w:eastAsia="宋体" w:cs="宋体"/>
        </w:rPr>
      </w:pPr>
      <w:r>
        <w:rPr>
          <w:rFonts w:hint="eastAsia" w:ascii="宋体" w:hAnsi="宋体" w:eastAsia="宋体" w:cs="宋体"/>
          <w:szCs w:val="21"/>
        </w:rPr>
        <w:t>4．下列句子中没有语病的一项是（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A．这条隧道已使用多年，里面相继出现了顶部渗漏、路面坑陷、道路泥泞等。</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B．中国政府提出的“一带一路”发展战略将惠及沿线国家，促进这些国家的经济发展。</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C．目前，有些国家和地区出现了动荡局势，难道这对世界和平有影响吗？</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D．在今年的女排亚锦赛上，中国女排辉煌地取得了八战全胜的战绩，荣获冠军。</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【答案】B</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【解析】A．句子成分残缺，缺少宾语的中心语，在句末加上“问题”即可；</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B．没有语病；</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C．否定词运用不当，在“和平”后面加上“没”即可；</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D．语序颠倒，将“辉煌”放到“战绩”前即可。</w:t>
      </w:r>
    </w:p>
    <w:p>
      <w:pPr>
        <w:spacing w:line="360" w:lineRule="auto"/>
        <w:ind w:left="273" w:leftChars="130"/>
        <w:rPr>
          <w:rFonts w:ascii="宋体" w:hAnsi="宋体" w:eastAsia="宋体" w:cs="宋体"/>
        </w:rPr>
      </w:pPr>
      <w:r>
        <w:rPr>
          <w:rFonts w:hint="eastAsia" w:ascii="宋体" w:hAnsi="宋体" w:eastAsia="宋体" w:cs="宋体"/>
          <w:color w:val="FF0000"/>
          <w:szCs w:val="21"/>
        </w:rPr>
        <w:t>故选：B。</w:t>
      </w:r>
    </w:p>
    <w:p>
      <w:pPr>
        <w:spacing w:line="360" w:lineRule="auto"/>
        <w:ind w:left="273" w:hanging="273" w:hangingChars="130"/>
        <w:rPr>
          <w:rFonts w:ascii="宋体" w:hAnsi="宋体" w:eastAsia="宋体" w:cs="宋体"/>
        </w:rPr>
      </w:pPr>
      <w:r>
        <w:rPr>
          <w:rFonts w:hint="eastAsia" w:ascii="宋体" w:hAnsi="宋体" w:eastAsia="宋体" w:cs="宋体"/>
          <w:szCs w:val="21"/>
        </w:rPr>
        <w:t>5．选出下列句子顺序排列正确的一项（　　）</w:t>
      </w:r>
    </w:p>
    <w:p>
      <w:pPr>
        <w:spacing w:line="360" w:lineRule="auto"/>
        <w:ind w:left="273" w:leftChars="130"/>
        <w:rPr>
          <w:rFonts w:ascii="宋体" w:hAnsi="宋体" w:eastAsia="宋体" w:cs="宋体"/>
        </w:rPr>
      </w:pPr>
      <w:r>
        <w:rPr>
          <w:rFonts w:hint="eastAsia" w:ascii="宋体" w:hAnsi="宋体" w:eastAsia="宋体" w:cs="宋体"/>
          <w:szCs w:val="21"/>
        </w:rPr>
        <w:t>①这是为什么呢？</w:t>
      </w:r>
    </w:p>
    <w:p>
      <w:pPr>
        <w:spacing w:line="360" w:lineRule="auto"/>
        <w:ind w:left="273" w:leftChars="130"/>
        <w:rPr>
          <w:rFonts w:ascii="宋体" w:hAnsi="宋体" w:eastAsia="宋体" w:cs="宋体"/>
        </w:rPr>
      </w:pPr>
      <w:r>
        <w:rPr>
          <w:rFonts w:hint="eastAsia" w:ascii="宋体" w:hAnsi="宋体" w:eastAsia="宋体" w:cs="宋体"/>
          <w:szCs w:val="21"/>
        </w:rPr>
        <w:t>②所以，长时间盯着屏幕会使眼睛疲劳。</w:t>
      </w:r>
    </w:p>
    <w:p>
      <w:pPr>
        <w:spacing w:line="360" w:lineRule="auto"/>
        <w:ind w:left="273" w:leftChars="130"/>
        <w:rPr>
          <w:rFonts w:ascii="宋体" w:hAnsi="宋体" w:eastAsia="宋体" w:cs="宋体"/>
        </w:rPr>
      </w:pPr>
      <w:r>
        <w:rPr>
          <w:rFonts w:hint="eastAsia" w:ascii="宋体" w:hAnsi="宋体" w:eastAsia="宋体" w:cs="宋体"/>
          <w:szCs w:val="21"/>
        </w:rPr>
        <w:t>③因为注视屏幕的时候，屏幕的强光、闪烁、颜色和亮度会迫使眼部肌肉更加努力伸缩，以保持视线清晰。</w:t>
      </w:r>
    </w:p>
    <w:p>
      <w:pPr>
        <w:spacing w:line="360" w:lineRule="auto"/>
        <w:ind w:left="273" w:leftChars="130"/>
        <w:rPr>
          <w:rFonts w:ascii="宋体" w:hAnsi="宋体" w:eastAsia="宋体" w:cs="宋体"/>
        </w:rPr>
      </w:pPr>
      <w:r>
        <w:rPr>
          <w:rFonts w:hint="eastAsia" w:ascii="宋体" w:hAnsi="宋体" w:eastAsia="宋体" w:cs="宋体"/>
          <w:szCs w:val="21"/>
        </w:rPr>
        <w:t>④我们的工作、学习和娱乐越来越依赖电子设备，但是长时间盯着屏幕常常让我们感到眼睛疲劳。</w:t>
      </w:r>
    </w:p>
    <w:p>
      <w:pPr>
        <w:spacing w:line="360" w:lineRule="auto"/>
        <w:ind w:left="273" w:leftChars="130"/>
        <w:rPr>
          <w:rFonts w:ascii="宋体" w:hAnsi="宋体" w:eastAsia="宋体" w:cs="宋体"/>
        </w:rPr>
      </w:pPr>
      <w:r>
        <w:rPr>
          <w:rFonts w:hint="eastAsia" w:ascii="宋体" w:hAnsi="宋体" w:eastAsia="宋体" w:cs="宋体"/>
          <w:szCs w:val="21"/>
        </w:rPr>
        <w:t>⑤另外，看电子产品的时候，我们与屏幕的距离和角度也经常变化，会迫使眼睛加倍努力去聚焦。</w:t>
      </w:r>
    </w:p>
    <w:p>
      <w:pPr>
        <w:tabs>
          <w:tab w:val="left" w:pos="2300"/>
          <w:tab w:val="left" w:pos="4400"/>
          <w:tab w:val="left" w:pos="6400"/>
        </w:tabs>
        <w:spacing w:line="360" w:lineRule="auto"/>
        <w:ind w:firstLine="273" w:firstLineChars="130"/>
        <w:jc w:val="left"/>
        <w:rPr>
          <w:rFonts w:ascii="宋体" w:hAnsi="宋体" w:eastAsia="宋体" w:cs="宋体"/>
        </w:rPr>
      </w:pPr>
      <w:r>
        <w:rPr>
          <w:rFonts w:hint="eastAsia" w:ascii="宋体" w:hAnsi="宋体" w:eastAsia="宋体" w:cs="宋体"/>
          <w:szCs w:val="21"/>
        </w:rPr>
        <w:t>A．④①③⑤②</w:t>
      </w:r>
      <w:r>
        <w:rPr>
          <w:rFonts w:hint="eastAsia" w:ascii="宋体" w:hAnsi="宋体" w:eastAsia="宋体" w:cs="宋体"/>
        </w:rPr>
        <w:tab/>
      </w:r>
      <w:r>
        <w:rPr>
          <w:rFonts w:hint="eastAsia" w:ascii="宋体" w:hAnsi="宋体" w:eastAsia="宋体" w:cs="宋体"/>
          <w:szCs w:val="21"/>
        </w:rPr>
        <w:t>B．①③⑤④②</w:t>
      </w:r>
      <w:r>
        <w:rPr>
          <w:rFonts w:hint="eastAsia" w:ascii="宋体" w:hAnsi="宋体" w:eastAsia="宋体" w:cs="宋体"/>
        </w:rPr>
        <w:tab/>
      </w:r>
      <w:r>
        <w:rPr>
          <w:rFonts w:hint="eastAsia" w:ascii="宋体" w:hAnsi="宋体" w:eastAsia="宋体" w:cs="宋体"/>
          <w:szCs w:val="21"/>
        </w:rPr>
        <w:t>C．③⑤①④②</w:t>
      </w:r>
      <w:r>
        <w:rPr>
          <w:rFonts w:hint="eastAsia" w:ascii="宋体" w:hAnsi="宋体" w:eastAsia="宋体" w:cs="宋体"/>
        </w:rPr>
        <w:tab/>
      </w:r>
      <w:r>
        <w:rPr>
          <w:rFonts w:hint="eastAsia" w:ascii="宋体" w:hAnsi="宋体" w:eastAsia="宋体" w:cs="宋体"/>
          <w:szCs w:val="21"/>
        </w:rPr>
        <w:t>D．④①③②⑤</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【答案】A</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【解析】该语段是发现问题，提出问题，解析为题，最后得出结论的。</w:t>
      </w:r>
    </w:p>
    <w:p>
      <w:pPr>
        <w:spacing w:line="360" w:lineRule="auto"/>
        <w:ind w:left="273" w:leftChars="130"/>
        <w:rPr>
          <w:rFonts w:ascii="宋体" w:hAnsi="宋体" w:eastAsia="宋体" w:cs="宋体"/>
        </w:rPr>
      </w:pPr>
      <w:r>
        <w:rPr>
          <w:rFonts w:hint="eastAsia" w:ascii="宋体" w:hAnsi="宋体" w:eastAsia="宋体" w:cs="宋体"/>
          <w:color w:val="FF0000"/>
          <w:szCs w:val="21"/>
        </w:rPr>
        <w:t>故选：A。</w:t>
      </w:r>
    </w:p>
    <w:p>
      <w:pPr>
        <w:spacing w:line="360" w:lineRule="auto"/>
        <w:ind w:left="273" w:hanging="273" w:hangingChars="130"/>
        <w:rPr>
          <w:rFonts w:ascii="宋体" w:hAnsi="宋体" w:eastAsia="宋体" w:cs="宋体"/>
        </w:rPr>
      </w:pPr>
      <w:r>
        <w:rPr>
          <w:rFonts w:hint="eastAsia" w:ascii="宋体" w:hAnsi="宋体" w:eastAsia="宋体" w:cs="宋体"/>
          <w:szCs w:val="21"/>
        </w:rPr>
        <w:t>6．下列对《小石潭记》一文理解不正确的一项是（　　）</w:t>
      </w:r>
    </w:p>
    <w:p>
      <w:pPr>
        <w:spacing w:line="360" w:lineRule="auto"/>
        <w:ind w:firstLine="273" w:firstLineChars="130"/>
        <w:jc w:val="left"/>
        <w:rPr>
          <w:rFonts w:ascii="宋体" w:hAnsi="宋体" w:eastAsia="宋体" w:cs="宋体"/>
        </w:rPr>
      </w:pPr>
      <w:r>
        <w:rPr>
          <w:rFonts w:hint="eastAsia" w:ascii="宋体" w:hAnsi="宋体" w:eastAsia="宋体" w:cs="宋体"/>
          <w:szCs w:val="21"/>
        </w:rPr>
        <w:t>A．文章中作者的感情由“凄”到“乐”，文章前半部分的主旋律是幽深凄怆，后半部分是清静神乐。</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B．本文的记叙顺序为“发现小石潭﹣潭中景物﹣小潭源流﹣潭周围气氛”。</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C．文章描写景物特征非常鲜明，除正面描绘外，还有多处照应，如写小石潭的环境幽静时，前后用了伏笔和照应。</w:t>
      </w:r>
      <w:r>
        <w:rPr>
          <w:rFonts w:hint="eastAsia" w:ascii="宋体" w:hAnsi="宋体" w:eastAsia="宋体" w:cs="宋体"/>
        </w:rPr>
        <w:tab/>
      </w:r>
    </w:p>
    <w:p>
      <w:pPr>
        <w:spacing w:line="360" w:lineRule="auto"/>
        <w:ind w:firstLine="273" w:firstLineChars="130"/>
        <w:jc w:val="left"/>
        <w:rPr>
          <w:rFonts w:ascii="宋体" w:hAnsi="宋体" w:eastAsia="宋体" w:cs="宋体"/>
        </w:rPr>
      </w:pPr>
      <w:r>
        <w:rPr>
          <w:rFonts w:hint="eastAsia" w:ascii="宋体" w:hAnsi="宋体" w:eastAsia="宋体" w:cs="宋体"/>
          <w:szCs w:val="21"/>
        </w:rPr>
        <w:t>D．作者将小石潭景物的幽清美丽的环境与作者凄清的心境形成了强烈的对比，有力地反衬出作者遭贬后的压抑心情，也含蓄地表露了作者对冷酷现实的不满。</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【答案】A</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【解析】A．有误，从本文写作的内容来看，文章中作者的感情是由“乐”到“凄”，文章前半部分的主旋律是清静快乐，后半部分是幽深凄怆；</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BCD．正确；</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故选：A。</w:t>
      </w:r>
    </w:p>
    <w:p>
      <w:pPr>
        <w:spacing w:line="360" w:lineRule="auto"/>
        <w:ind w:left="273" w:leftChars="130"/>
        <w:rPr>
          <w:rFonts w:ascii="宋体" w:hAnsi="宋体" w:eastAsia="宋体" w:cs="宋体"/>
          <w:b/>
          <w:bCs/>
          <w:szCs w:val="21"/>
        </w:rPr>
      </w:pPr>
    </w:p>
    <w:p>
      <w:pPr>
        <w:numPr>
          <w:ilvl w:val="0"/>
          <w:numId w:val="1"/>
        </w:numPr>
        <w:spacing w:line="360" w:lineRule="auto"/>
        <w:ind w:left="273" w:leftChars="130"/>
        <w:rPr>
          <w:rFonts w:ascii="宋体" w:hAnsi="宋体" w:eastAsia="宋体" w:cs="宋体"/>
          <w:b/>
          <w:bCs/>
          <w:szCs w:val="21"/>
        </w:rPr>
      </w:pPr>
      <w:r>
        <w:rPr>
          <w:rFonts w:hint="eastAsia" w:ascii="宋体" w:hAnsi="宋体" w:eastAsia="宋体" w:cs="宋体"/>
          <w:b/>
          <w:bCs/>
          <w:szCs w:val="21"/>
        </w:rPr>
        <w:t>语言运用</w:t>
      </w:r>
    </w:p>
    <w:p>
      <w:pPr>
        <w:spacing w:line="360" w:lineRule="auto"/>
        <w:ind w:left="273" w:hanging="273" w:hangingChars="130"/>
        <w:rPr>
          <w:rFonts w:ascii="宋体" w:hAnsi="宋体" w:eastAsia="宋体" w:cs="宋体"/>
        </w:rPr>
      </w:pPr>
      <w:r>
        <w:rPr>
          <w:rFonts w:hint="eastAsia" w:ascii="宋体" w:hAnsi="宋体" w:eastAsia="宋体" w:cs="宋体"/>
          <w:szCs w:val="21"/>
        </w:rPr>
        <w:t>7．本文《小石潭记》按照</w:t>
      </w:r>
      <w:r>
        <w:rPr>
          <w:rFonts w:hint="eastAsia" w:ascii="宋体" w:hAnsi="宋体" w:eastAsia="宋体" w:cs="宋体"/>
          <w:szCs w:val="21"/>
          <w:u w:val="single"/>
        </w:rPr>
        <w:t>　     　</w:t>
      </w:r>
      <w:r>
        <w:rPr>
          <w:rFonts w:hint="eastAsia" w:ascii="宋体" w:hAnsi="宋体" w:eastAsia="宋体" w:cs="宋体"/>
          <w:szCs w:val="21"/>
        </w:rPr>
        <w:t>顺序，依次写了如下内容：发现小石潭；</w:t>
      </w:r>
      <w:r>
        <w:rPr>
          <w:rFonts w:hint="eastAsia" w:ascii="宋体" w:hAnsi="宋体" w:eastAsia="宋体" w:cs="宋体"/>
          <w:szCs w:val="21"/>
          <w:u w:val="single"/>
        </w:rPr>
        <w:t>　      　</w:t>
      </w:r>
      <w:r>
        <w:rPr>
          <w:rFonts w:hint="eastAsia" w:ascii="宋体" w:hAnsi="宋体" w:eastAsia="宋体" w:cs="宋体"/>
          <w:szCs w:val="21"/>
        </w:rPr>
        <w:t>；小石潭源流；</w:t>
      </w:r>
      <w:r>
        <w:rPr>
          <w:rFonts w:hint="eastAsia" w:ascii="宋体" w:hAnsi="宋体" w:eastAsia="宋体" w:cs="宋体"/>
          <w:szCs w:val="21"/>
          <w:u w:val="single"/>
        </w:rPr>
        <w:t>　     　</w:t>
      </w:r>
      <w:r>
        <w:rPr>
          <w:rFonts w:hint="eastAsia" w:ascii="宋体" w:hAnsi="宋体" w:eastAsia="宋体" w:cs="宋体"/>
          <w:szCs w:val="21"/>
        </w:rPr>
        <w:t>；同游者。小石潭最大的特点是</w:t>
      </w:r>
      <w:r>
        <w:rPr>
          <w:rFonts w:hint="eastAsia" w:ascii="宋体" w:hAnsi="宋体" w:eastAsia="宋体" w:cs="宋体"/>
          <w:szCs w:val="21"/>
          <w:u w:val="single"/>
        </w:rPr>
        <w:t>　   　</w:t>
      </w:r>
      <w:r>
        <w:rPr>
          <w:rFonts w:hint="eastAsia" w:ascii="宋体" w:hAnsi="宋体" w:eastAsia="宋体" w:cs="宋体"/>
          <w:szCs w:val="21"/>
        </w:rPr>
        <w:t>，作者对小石潭整体的感受是</w:t>
      </w:r>
      <w:r>
        <w:rPr>
          <w:rFonts w:hint="eastAsia" w:ascii="宋体" w:hAnsi="宋体" w:eastAsia="宋体" w:cs="宋体"/>
          <w:szCs w:val="21"/>
          <w:u w:val="single"/>
        </w:rPr>
        <w:t>　              　</w:t>
      </w:r>
      <w:r>
        <w:rPr>
          <w:rFonts w:hint="eastAsia" w:ascii="宋体" w:hAnsi="宋体" w:eastAsia="宋体" w:cs="宋体"/>
          <w:szCs w:val="21"/>
        </w:rPr>
        <w:t>。</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【答案】游览；潭中景物；潭中气氛；幽静；幽深冷寂，孤凄悲凉。</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本题考查课文内容的理解与识记。《小石潭记》记叙了作者游玩的整个过程，以优美的语言描写了“小石潭”的景色，含蓄地抒发了作者被贬后无法排遣的忧伤凄苦的感情。全文对小石潭的整体感觉是：幽深冷寂，孤凄悲凉。</w:t>
      </w:r>
    </w:p>
    <w:p>
      <w:pPr>
        <w:spacing w:line="360" w:lineRule="auto"/>
        <w:ind w:left="273" w:leftChars="130"/>
        <w:rPr>
          <w:rFonts w:ascii="宋体" w:hAnsi="宋体" w:eastAsia="宋体" w:cs="宋体"/>
          <w:szCs w:val="21"/>
        </w:rPr>
      </w:pPr>
    </w:p>
    <w:p>
      <w:pPr>
        <w:spacing w:line="360" w:lineRule="auto"/>
        <w:ind w:left="273" w:hanging="273" w:hangingChars="130"/>
        <w:rPr>
          <w:rFonts w:ascii="宋体" w:hAnsi="宋体" w:eastAsia="宋体" w:cs="宋体"/>
        </w:rPr>
      </w:pPr>
      <w:r>
        <w:rPr>
          <w:rFonts w:hint="eastAsia" w:ascii="宋体" w:hAnsi="宋体" w:eastAsia="宋体" w:cs="宋体"/>
          <w:szCs w:val="21"/>
        </w:rPr>
        <w:t>8．为了发展旅游事业，当地拟开发小石潭景点，请你根据文章内容为该景点写一则简介。</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示例：小石潭位于小丘西南面120步，这里石奇水清，游鱼相戏，四周著述环抱，环境十分优美，是观光旅游、愉悦心情的好去处。唐代文学家柳宗元曾来过这里，写下了千古传诵的优美散文《小石潭记》，小石潭由此闻名遐迩。</w:t>
      </w:r>
    </w:p>
    <w:p>
      <w:pPr>
        <w:spacing w:line="360" w:lineRule="auto"/>
        <w:ind w:left="273" w:leftChars="130"/>
        <w:rPr>
          <w:rFonts w:ascii="宋体" w:hAnsi="宋体" w:eastAsia="宋体" w:cs="宋体"/>
          <w:szCs w:val="21"/>
        </w:rPr>
      </w:pPr>
      <w:r>
        <w:rPr>
          <w:rFonts w:hint="eastAsia" w:ascii="宋体" w:hAnsi="宋体" w:eastAsia="宋体" w:cs="宋体"/>
          <w:color w:val="FF0000"/>
          <w:szCs w:val="21"/>
        </w:rPr>
        <w:t>【解析】本题考查语言的综合运用。根据题意，按《小石潭记》中对小石潭的描写，用生动形象的语句表述出此景点的美丽与独特之处即可。要注意内容的优美性，以引发读者的遐想，达到“发展旅游事业”的最终目的。</w:t>
      </w:r>
    </w:p>
    <w:p>
      <w:pPr>
        <w:spacing w:line="360" w:lineRule="auto"/>
        <w:ind w:left="273" w:hanging="273" w:hangingChars="130"/>
        <w:rPr>
          <w:rFonts w:ascii="宋体" w:hAnsi="宋体" w:eastAsia="宋体" w:cs="宋体"/>
        </w:rPr>
      </w:pPr>
      <w:r>
        <w:rPr>
          <w:rFonts w:hint="eastAsia" w:ascii="宋体" w:hAnsi="宋体" w:eastAsia="宋体" w:cs="宋体"/>
          <w:szCs w:val="21"/>
        </w:rPr>
        <w:t>9．如果你能经“时空隧道”返回到唐朝，并与柳宗元在小石潭相见，听他倾诉内心的郁闷悲怆之情后，说几句劝慰的话。其中要恰当引述范仲淹的《岳阳楼记》或苏轼的《水调歌头》（明月几时有）中的相关名句。（限在40字以内）</w:t>
      </w:r>
    </w:p>
    <w:p>
      <w:pPr>
        <w:spacing w:line="360" w:lineRule="auto"/>
        <w:ind w:left="273" w:leftChars="130"/>
        <w:rPr>
          <w:rFonts w:ascii="宋体" w:hAnsi="宋体" w:eastAsia="宋体" w:cs="宋体"/>
          <w:color w:val="FF0000"/>
          <w:szCs w:val="21"/>
        </w:rPr>
      </w:pPr>
      <w:r>
        <w:rPr>
          <w:rFonts w:hint="eastAsia" w:ascii="宋体" w:hAnsi="宋体" w:eastAsia="宋体" w:cs="宋体"/>
          <w:color w:val="FF0000"/>
          <w:szCs w:val="21"/>
        </w:rPr>
        <w:t>【答案】示例：宗元兄，你为何因被贬官而哀愁呢，你为何不学学“不以物喜，不以己悲”的宽大胸怀呢？乐观生活吧！</w:t>
      </w:r>
    </w:p>
    <w:p>
      <w:pPr>
        <w:spacing w:line="360" w:lineRule="auto"/>
        <w:ind w:left="273" w:leftChars="130"/>
        <w:rPr>
          <w:rFonts w:ascii="宋体" w:hAnsi="宋体" w:eastAsia="宋体" w:cs="宋体"/>
          <w:color w:val="FF0000"/>
        </w:rPr>
      </w:pPr>
      <w:r>
        <w:rPr>
          <w:rFonts w:hint="eastAsia" w:ascii="宋体" w:hAnsi="宋体" w:eastAsia="宋体" w:cs="宋体"/>
          <w:color w:val="FF0000"/>
          <w:szCs w:val="21"/>
        </w:rPr>
        <w:t>【解析】本题考查情景交际。一定要注意说话的场合，说话人的身份，受众的身份等，另外还要注意说话的针对性和艺术性，尽量使用礼貌的话语委婉达到说话的目的。</w:t>
      </w:r>
    </w:p>
    <w:p>
      <w:pPr>
        <w:spacing w:line="360" w:lineRule="auto"/>
        <w:ind w:left="273" w:leftChars="130"/>
        <w:rPr>
          <w:rFonts w:ascii="宋体" w:hAnsi="宋体" w:eastAsia="宋体" w:cs="宋体"/>
          <w:b/>
          <w:bCs/>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17B02"/>
    <w:multiLevelType w:val="singleLevel"/>
    <w:tmpl w:val="80C17B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463A97"/>
    <w:rsid w:val="0000603A"/>
    <w:rsid w:val="002C117F"/>
    <w:rsid w:val="003010E6"/>
    <w:rsid w:val="00463A97"/>
    <w:rsid w:val="005F6CAE"/>
    <w:rsid w:val="006D3FAC"/>
    <w:rsid w:val="007F1418"/>
    <w:rsid w:val="00827E10"/>
    <w:rsid w:val="00847BF6"/>
    <w:rsid w:val="00854B52"/>
    <w:rsid w:val="00862D9E"/>
    <w:rsid w:val="00A15D48"/>
    <w:rsid w:val="02502155"/>
    <w:rsid w:val="04E9563C"/>
    <w:rsid w:val="0EF028D8"/>
    <w:rsid w:val="1C2E44D2"/>
    <w:rsid w:val="1CFC6C00"/>
    <w:rsid w:val="1EC234EF"/>
    <w:rsid w:val="223A21CD"/>
    <w:rsid w:val="246431F4"/>
    <w:rsid w:val="3910284C"/>
    <w:rsid w:val="43226FEF"/>
    <w:rsid w:val="46010477"/>
    <w:rsid w:val="477E0F4E"/>
    <w:rsid w:val="4FD525EC"/>
    <w:rsid w:val="50CA3C7A"/>
    <w:rsid w:val="522621C8"/>
    <w:rsid w:val="605D2704"/>
    <w:rsid w:val="6771199F"/>
    <w:rsid w:val="6D0A3E94"/>
    <w:rsid w:val="6EB7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4</Pages>
  <Words>2033</Words>
  <Characters>2068</Characters>
  <Lines>16</Lines>
  <Paragraphs>4</Paragraphs>
  <TotalTime>1</TotalTime>
  <ScaleCrop>false</ScaleCrop>
  <LinksUpToDate>false</LinksUpToDate>
  <CharactersWithSpaces>2194</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2022-07-20T05:33:00Z</dcterms:created>
  <dc:creator>微信号：DEM2008</dc:creator>
  <dc:description>网址：shop492842749.taobao.com</dc:description>
  <cp:keywords>微信号：DEM2008</cp:keywords>
  <cp:lastModifiedBy>WPS_1664423325</cp:lastModifiedBy>
  <dcterms:modified xsi:type="dcterms:W3CDTF">2022-12-15T10:23:19Z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09CB63713CF9497D81E2C25A03A838A7</vt:lpwstr>
  </property>
</Properties>
</file>